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fff2cc" w:val="clear"/>
        </w:rPr>
      </w:pPr>
      <w:bookmarkStart w:colFirst="0" w:colLast="0" w:name="_5ypz60bokajk" w:id="0"/>
      <w:bookmarkEnd w:id="0"/>
      <w:r w:rsidDel="00000000" w:rsidR="00000000" w:rsidRPr="00000000">
        <w:rPr>
          <w:b w:val="1"/>
          <w:sz w:val="60"/>
          <w:szCs w:val="60"/>
          <w:shd w:fill="fff2cc" w:val="clear"/>
          <w:rtl w:val="0"/>
        </w:rPr>
        <w:t xml:space="preserve">House Lease Renewal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House Lease Renewal Agreement ("Agreement")</w:t>
      </w:r>
      <w:r w:rsidDel="00000000" w:rsidR="00000000" w:rsidRPr="00000000">
        <w:rPr>
          <w:sz w:val="24"/>
          <w:szCs w:val="24"/>
          <w:rtl w:val="0"/>
        </w:rPr>
        <w:t xml:space="preserve">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</w:t>
      </w:r>
      <w:r w:rsidDel="00000000" w:rsidR="00000000" w:rsidRPr="00000000">
        <w:rPr>
          <w:sz w:val="24"/>
          <w:szCs w:val="24"/>
          <w:rtl w:val="0"/>
        </w:rPr>
        <w:t xml:space="preserve"> [Landlord’s Full Name]</w:t>
        <w:br w:type="textWrapping"/>
        <w:t xml:space="preserve">Address: [Landlord's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Tenant:</w:t>
      </w:r>
      <w:r w:rsidDel="00000000" w:rsidR="00000000" w:rsidRPr="00000000">
        <w:rPr>
          <w:sz w:val="24"/>
          <w:szCs w:val="24"/>
          <w:rtl w:val="0"/>
        </w:rPr>
        <w:t xml:space="preserve"> [Tenant’s Full Name]</w:t>
        <w:br w:type="textWrapping"/>
        <w:t xml:space="preserve">Address: [Tenant's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Lease Date:</w:t>
      </w:r>
      <w:r w:rsidDel="00000000" w:rsidR="00000000" w:rsidRPr="00000000">
        <w:rPr>
          <w:sz w:val="24"/>
          <w:szCs w:val="24"/>
          <w:rtl w:val="0"/>
        </w:rPr>
        <w:t xml:space="preserve"> [Date of Original Lease]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sz w:val="24"/>
          <w:szCs w:val="24"/>
          <w:rtl w:val="0"/>
        </w:rPr>
        <w:t xml:space="preserve"> [House Address]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9nhi46dwfo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Term of Lease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renews the term of the original lease for an additional period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[X Months/Years]</w:t>
      </w:r>
      <w:r w:rsidDel="00000000" w:rsidR="00000000" w:rsidRPr="00000000">
        <w:rPr>
          <w:sz w:val="24"/>
          <w:szCs w:val="24"/>
          <w:rtl w:val="0"/>
        </w:rPr>
        <w:t xml:space="preserve">, starting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and ending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xifeea1713n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Rent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monthly rent will be </w:t>
      </w:r>
      <w:r w:rsidDel="00000000" w:rsidR="00000000" w:rsidRPr="00000000">
        <w:rPr>
          <w:b w:val="1"/>
          <w:sz w:val="24"/>
          <w:szCs w:val="24"/>
          <w:rtl w:val="0"/>
        </w:rPr>
        <w:t xml:space="preserve">$[New Rent Amount]</w:t>
      </w:r>
      <w:r w:rsidDel="00000000" w:rsidR="00000000" w:rsidRPr="00000000">
        <w:rPr>
          <w:sz w:val="24"/>
          <w:szCs w:val="24"/>
          <w:rtl w:val="0"/>
        </w:rPr>
        <w:t xml:space="preserve">, payable on or before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  <w:r w:rsidDel="00000000" w:rsidR="00000000" w:rsidRPr="00000000">
        <w:rPr>
          <w:sz w:val="24"/>
          <w:szCs w:val="24"/>
          <w:rtl w:val="0"/>
        </w:rPr>
        <w:t xml:space="preserve"> of each month. Payment methods remain unchanged unless agreed otherwise.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wb6bi7bye2r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Security Deposit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security deposit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$[Deposit Amount]</w:t>
      </w:r>
      <w:r w:rsidDel="00000000" w:rsidR="00000000" w:rsidRPr="00000000">
        <w:rPr>
          <w:sz w:val="24"/>
          <w:szCs w:val="24"/>
          <w:rtl w:val="0"/>
        </w:rPr>
        <w:t xml:space="preserve"> remains held as per the original lease agreement.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1pb4po028kg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Utilities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Tenant remains responsible for all utilities as outlined in the original lease.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bfgtfx81j4k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Tenant’s Responsibilities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agrees to continue maintaining the property as per the original lease terms, including: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Lawn Care: [Tenant/Landlord Responsibility]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Snow Removal: [Tenant/Landlord Responsibility]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r23fcyfsnwb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Lease Modifications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Lease Renewal Agreement modifies the following: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</w:t>
      </w:r>
      <w:r w:rsidDel="00000000" w:rsidR="00000000" w:rsidRPr="00000000">
        <w:rPr>
          <w:sz w:val="24"/>
          <w:szCs w:val="24"/>
          <w:rtl w:val="0"/>
        </w:rPr>
        <w:t xml:space="preserve">: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$[Old Rent]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$[New Rent]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</w:t>
      </w:r>
      <w:r w:rsidDel="00000000" w:rsidR="00000000" w:rsidRPr="00000000">
        <w:rPr>
          <w:sz w:val="24"/>
          <w:szCs w:val="24"/>
          <w:rtl w:val="0"/>
        </w:rPr>
        <w:t xml:space="preserve">: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[Old Term]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[New Term]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7708hg87e4v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Governing Law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the laws of the State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fjgsk1c9shr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